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firstLine="0"/>
        <w:jc w:val="left"/>
        <w:rPr>
          <w:rFonts w:ascii="Arial" w:hAnsi="Arial" w:cs="Arial"/>
          <w:i w:val="0"/>
          <w:caps w:val="0"/>
          <w:color w:val="2B2B2B"/>
          <w:spacing w:val="0"/>
          <w:sz w:val="24"/>
          <w:szCs w:val="24"/>
        </w:rPr>
      </w:pPr>
      <w:r>
        <w:rPr>
          <w:rFonts w:ascii="Arial" w:hAnsi="Arial" w:cs="Arial"/>
          <w:i w:val="0"/>
          <w:caps w:val="0"/>
          <w:color w:val="2B2B2B"/>
          <w:spacing w:val="0"/>
          <w:sz w:val="24"/>
          <w:szCs w:val="24"/>
          <w:shd w:val="clear" w:fill="FFFFFF"/>
        </w:rPr>
        <w:t>线上初评成绩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827"/>
        <w:gridCol w:w="1941"/>
        <w:gridCol w:w="1652"/>
        <w:gridCol w:w="151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岗位</w:t>
            </w: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综合得分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排名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restart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六盘水市钟山区应急管理局派出机构（应急管理、应急救援、采矿工程专业）   招聘2人。</w:t>
            </w: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王海浪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86.67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黄定伟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84.33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杨增禄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84.33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毛  锐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84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罗  豪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83.33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金  镖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段纪维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81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董云龙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80.67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朱本江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77.67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9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张  琪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10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杨思宇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75.33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苏  波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0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12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restart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六盘水市钟山区应急管理局派出机构（安全科学与工程类、化工与制药类专业）招聘3人。</w:t>
            </w: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崔建伟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85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王  烨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84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万芳芳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83.67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王  敏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82.67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叶沙沙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82.67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王志意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82.33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张  耀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82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金  银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81.67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胡焱鑫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81.67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9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王建航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81.67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10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田  庆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81.67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11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张  尧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81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12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犹龙海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79.33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13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蔡  杰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79.33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14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范兴其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78.67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15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周相府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78.33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16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陈  硕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78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17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唐  攀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77.67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18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石  琳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77.33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19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黄锦妹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77.33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20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宋青青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77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21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范娟娟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75.33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22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高佳佳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23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田  雯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0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24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65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default" w:ascii="Arial" w:hAnsi="Arial" w:cs="Arial"/>
                <w:color w:val="2B2B2B"/>
                <w:sz w:val="18"/>
                <w:szCs w:val="18"/>
              </w:rPr>
            </w:pPr>
          </w:p>
        </w:tc>
        <w:tc>
          <w:tcPr>
            <w:tcW w:w="2370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王梓莹</w:t>
            </w:r>
          </w:p>
        </w:tc>
        <w:tc>
          <w:tcPr>
            <w:tcW w:w="238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0</w:t>
            </w:r>
          </w:p>
        </w:tc>
        <w:tc>
          <w:tcPr>
            <w:tcW w:w="211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25</w:t>
            </w:r>
          </w:p>
        </w:tc>
        <w:tc>
          <w:tcPr>
            <w:tcW w:w="1935" w:type="dxa"/>
            <w:tcBorders>
              <w:left w:val="nil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jc w:val="center"/>
            </w:pPr>
            <w:r>
              <w:rPr>
                <w:rFonts w:hint="default" w:ascii="Arial" w:hAnsi="Arial" w:cs="Arial"/>
                <w:color w:val="2B2B2B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缺考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36C26"/>
    <w:rsid w:val="2053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2021-06-17T03:07:00Z</dcterms:created>
  <dc:creator>Administrator</dc:creator>
  <cp:lastModifiedBy>Administrator</cp:lastModifiedBy>
  <dcterms:modified xsi:type="dcterms:W3CDTF">2021-06-17T03:13:06Z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