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27"/>
          <w:szCs w:val="27"/>
        </w:rPr>
      </w:pPr>
      <w:r>
        <w:rPr>
          <w:rFonts w:ascii="仿宋_GB2312" w:hAnsi="微软雅黑" w:eastAsia="仿宋_GB2312" w:cs="仿宋_GB2312"/>
          <w:b/>
          <w:i w:val="0"/>
          <w:caps w:val="0"/>
          <w:color w:val="666666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一、</w:t>
      </w:r>
      <w:r>
        <w:rPr>
          <w:rFonts w:hint="default" w:ascii="仿宋_GB2312" w:hAnsi="微软雅黑" w:eastAsia="仿宋_GB2312" w:cs="仿宋_GB2312"/>
          <w:b/>
          <w:i w:val="0"/>
          <w:caps w:val="0"/>
          <w:color w:val="666666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合同制专业教师招聘岗位及要求</w:t>
      </w:r>
    </w:p>
    <w:tbl>
      <w:tblPr>
        <w:tblW w:w="12960" w:type="dxa"/>
        <w:tblCellSpacing w:w="0" w:type="dxa"/>
        <w:tblInd w:w="0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55"/>
        <w:gridCol w:w="2243"/>
        <w:gridCol w:w="4632"/>
        <w:gridCol w:w="5130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69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666666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62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666666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岗位名称</w:t>
            </w:r>
          </w:p>
        </w:tc>
        <w:tc>
          <w:tcPr>
            <w:tcW w:w="334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666666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具体要求</w:t>
            </w:r>
          </w:p>
        </w:tc>
        <w:tc>
          <w:tcPr>
            <w:tcW w:w="370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666666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其他条件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69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666666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62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666666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声乐教师</w:t>
            </w:r>
          </w:p>
        </w:tc>
        <w:tc>
          <w:tcPr>
            <w:tcW w:w="334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666666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声乐专业，具有合唱教学经验者优先。</w:t>
            </w:r>
          </w:p>
        </w:tc>
        <w:tc>
          <w:tcPr>
            <w:tcW w:w="3705" w:type="dxa"/>
            <w:vMerge w:val="restart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666666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（1）遵守宪法、法律，拥护党的领导，具有良好品行和职业道德；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666666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（2）热爱教育文化事业；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666666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（3）45 周岁以下；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666666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（4）身心健康，具备胜任岗位要求的身心条件；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666666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（5）专业教师需大学本科及以上学历（有教师资格证和相关专业资格证书者，可放宽至大专学历）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666666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（6）有校外教育活动经验者优先。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69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666666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62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666666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语言教师</w:t>
            </w:r>
          </w:p>
        </w:tc>
        <w:tc>
          <w:tcPr>
            <w:tcW w:w="334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666666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播音、主持专业，具有儿童语言教学经验者优先。</w:t>
            </w:r>
            <w:bookmarkStart w:id="0" w:name="_GoBack"/>
            <w:bookmarkEnd w:id="0"/>
          </w:p>
        </w:tc>
        <w:tc>
          <w:tcPr>
            <w:tcW w:w="3705" w:type="dxa"/>
            <w:vMerge w:val="continue"/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69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666666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620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666666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活动辅导员</w:t>
            </w:r>
          </w:p>
        </w:tc>
        <w:tc>
          <w:tcPr>
            <w:tcW w:w="3345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666666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大专及以上学历，专业不限，具有组织培训活动工作经验，有较强的活动策划组织能力，能独立开展工作者者优先。</w:t>
            </w:r>
          </w:p>
        </w:tc>
        <w:tc>
          <w:tcPr>
            <w:tcW w:w="3705" w:type="dxa"/>
            <w:vMerge w:val="continue"/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1"/>
                <w:szCs w:val="21"/>
              </w:rPr>
            </w:pP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27"/>
          <w:szCs w:val="27"/>
        </w:rPr>
      </w:pPr>
      <w:r>
        <w:rPr>
          <w:rFonts w:hint="default" w:ascii="仿宋_GB2312" w:hAnsi="微软雅黑" w:eastAsia="仿宋_GB2312" w:cs="仿宋_GB2312"/>
          <w:b/>
          <w:i w:val="0"/>
          <w:caps w:val="0"/>
          <w:color w:val="666666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二、暑期素质训练营兼职教师招聘岗位及要求</w:t>
      </w:r>
    </w:p>
    <w:tbl>
      <w:tblPr>
        <w:tblW w:w="9189" w:type="dxa"/>
        <w:jc w:val="center"/>
        <w:tblCellSpacing w:w="0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59"/>
        <w:gridCol w:w="1552"/>
        <w:gridCol w:w="5031"/>
        <w:gridCol w:w="1747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8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仿宋_GB2312" w:eastAsia="仿宋_GB2312" w:cs="仿宋_GB2312" w:hAnsiTheme="minorHAns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54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岗位名称</w:t>
            </w:r>
          </w:p>
        </w:tc>
        <w:tc>
          <w:tcPr>
            <w:tcW w:w="50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具体要求</w:t>
            </w:r>
          </w:p>
        </w:tc>
        <w:tc>
          <w:tcPr>
            <w:tcW w:w="17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其他条件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8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54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班主任</w:t>
            </w:r>
          </w:p>
        </w:tc>
        <w:tc>
          <w:tcPr>
            <w:tcW w:w="50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仿宋_GB2312" w:eastAsia="仿宋_GB2312" w:cs="仿宋_GB2312" w:hAnsiTheme="minorHAns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（1）大学本科及以上学历，教育相关专业，持教师资格证，目前从事幼儿园、小学教学教师优先。</w:t>
            </w:r>
            <w:r>
              <w:rPr>
                <w:rFonts w:hint="default" w:ascii="仿宋_GB2312" w:eastAsia="仿宋_GB2312" w:cs="仿宋_GB2312" w:hAnsiTheme="minorHAns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仿宋_GB2312" w:eastAsia="仿宋_GB2312" w:cs="仿宋_GB2312" w:hAnsiTheme="minorHAns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（2）热爱教育事业，熟悉少儿心理和教育学相关理论，形象亲切，有较强的沟通协调能力。</w:t>
            </w:r>
            <w:r>
              <w:rPr>
                <w:rFonts w:hint="default" w:ascii="仿宋_GB2312" w:eastAsia="仿宋_GB2312" w:cs="仿宋_GB2312" w:hAnsiTheme="minorHAns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default" w:ascii="仿宋_GB2312" w:eastAsia="仿宋_GB2312" w:cs="仿宋_GB2312" w:hAnsiTheme="minorHAns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（3）具有责任心和敬业精神，有较强的活动策划组织能力，能独立开展工作。</w:t>
            </w:r>
          </w:p>
        </w:tc>
        <w:tc>
          <w:tcPr>
            <w:tcW w:w="174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default" w:ascii="仿宋_GB2312" w:eastAsia="仿宋_GB2312" w:cs="仿宋_GB2312"/>
                <w:sz w:val="28"/>
                <w:szCs w:val="28"/>
                <w:bdr w:val="none" w:color="auto" w:sz="0" w:space="0"/>
              </w:rPr>
              <w:t>工作时间：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default" w:ascii="仿宋_GB2312" w:eastAsia="仿宋_GB2312" w:cs="仿宋_GB2312"/>
                <w:sz w:val="28"/>
                <w:szCs w:val="28"/>
                <w:bdr w:val="none" w:color="auto" w:sz="0" w:space="0"/>
              </w:rPr>
              <w:t>7月—8月（两个月），周一至周五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27"/>
          <w:szCs w:val="27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27"/>
          <w:szCs w:val="27"/>
        </w:rPr>
      </w:pPr>
      <w:r>
        <w:rPr>
          <w:rFonts w:hint="default" w:ascii="仿宋_GB2312" w:hAnsi="微软雅黑" w:eastAsia="仿宋_GB2312" w:cs="仿宋_GB2312"/>
          <w:i w:val="0"/>
          <w:caps w:val="0"/>
          <w:color w:val="666666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 </w:t>
      </w:r>
      <w:r>
        <w:rPr>
          <w:rFonts w:hint="default" w:ascii="仿宋_GB2312" w:hAnsi="微软雅黑" w:eastAsia="仿宋_GB2312" w:cs="仿宋_GB2312"/>
          <w:b/>
          <w:i w:val="0"/>
          <w:caps w:val="0"/>
          <w:color w:val="666666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三、素质培训兼职专业教师招聘岗位及要求</w:t>
      </w:r>
    </w:p>
    <w:tbl>
      <w:tblPr>
        <w:tblW w:w="9189" w:type="dxa"/>
        <w:jc w:val="center"/>
        <w:tblCellSpacing w:w="0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57"/>
        <w:gridCol w:w="1985"/>
        <w:gridCol w:w="4828"/>
        <w:gridCol w:w="1519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8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仿宋_GB2312" w:eastAsia="仿宋_GB2312" w:cs="仿宋_GB2312" w:hAnsiTheme="minorHAns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9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225"/>
              <w:jc w:val="left"/>
            </w:pPr>
            <w:r>
              <w:rPr>
                <w:rFonts w:hint="default" w:ascii="仿宋_GB2312" w:eastAsia="仿宋_GB2312" w:cs="仿宋_GB2312" w:hAnsiTheme="minorHAns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岗位名称</w:t>
            </w:r>
          </w:p>
        </w:tc>
        <w:tc>
          <w:tcPr>
            <w:tcW w:w="481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具体要求</w:t>
            </w:r>
          </w:p>
        </w:tc>
        <w:tc>
          <w:tcPr>
            <w:tcW w:w="151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其他条件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8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225"/>
              <w:jc w:val="left"/>
            </w:pPr>
            <w:r>
              <w:rPr>
                <w:rFonts w:hint="default" w:ascii="仿宋_GB2312" w:eastAsia="仿宋_GB2312" w:cs="仿宋_GB2312" w:hAnsiTheme="minorHAns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9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225"/>
              <w:jc w:val="left"/>
            </w:pPr>
            <w:r>
              <w:rPr>
                <w:rFonts w:hint="default" w:ascii="仿宋_GB2312" w:eastAsia="仿宋_GB2312" w:cs="仿宋_GB2312" w:hAnsiTheme="minorHAns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国画教师</w:t>
            </w:r>
          </w:p>
        </w:tc>
        <w:tc>
          <w:tcPr>
            <w:tcW w:w="481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仿宋_GB2312" w:eastAsia="仿宋_GB2312" w:cs="仿宋_GB2312" w:hAnsiTheme="minorHAns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国画或美术师范相关专业，或具有国画教学工作经验。</w:t>
            </w:r>
          </w:p>
        </w:tc>
        <w:tc>
          <w:tcPr>
            <w:tcW w:w="1515" w:type="dxa"/>
            <w:vMerge w:val="restart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仿宋_GB2312" w:eastAsia="仿宋_GB2312" w:cs="仿宋_GB2312" w:hAnsiTheme="minorHAns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（1）遵守宪法、法律，拥护党的领导，具有良好品行和职业道德；（2）热爱教育文化事业；（3）45周岁以下；（4）身心健康，具备胜任岗位要求的身心条件；（5）专业教师需大学本科及以上学历（有教师资格证和相关专业资格证书者，可放宽至大专学历）。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8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225"/>
              <w:jc w:val="left"/>
            </w:pPr>
            <w:r>
              <w:rPr>
                <w:rFonts w:hint="default" w:ascii="仿宋_GB2312" w:eastAsia="仿宋_GB2312" w:cs="仿宋_GB2312" w:hAnsiTheme="minorHAns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9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225"/>
              <w:jc w:val="left"/>
            </w:pPr>
            <w:r>
              <w:rPr>
                <w:rFonts w:hint="default" w:ascii="仿宋_GB2312" w:eastAsia="仿宋_GB2312" w:cs="仿宋_GB2312" w:hAnsiTheme="minorHAns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书法教师</w:t>
            </w:r>
          </w:p>
        </w:tc>
        <w:tc>
          <w:tcPr>
            <w:tcW w:w="481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仿宋_GB2312" w:eastAsia="仿宋_GB2312" w:cs="仿宋_GB2312" w:hAnsiTheme="minorHAns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专业不限，具有书法教学工作经验。</w:t>
            </w:r>
          </w:p>
        </w:tc>
        <w:tc>
          <w:tcPr>
            <w:tcW w:w="1515" w:type="dxa"/>
            <w:vMerge w:val="continue"/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8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225"/>
              <w:jc w:val="left"/>
            </w:pPr>
            <w:r>
              <w:rPr>
                <w:rFonts w:hint="default" w:ascii="仿宋_GB2312" w:eastAsia="仿宋_GB2312" w:cs="仿宋_GB2312" w:hAnsiTheme="minorHAns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9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225"/>
              <w:jc w:val="left"/>
            </w:pPr>
            <w:r>
              <w:rPr>
                <w:rFonts w:hint="default" w:ascii="仿宋_GB2312" w:eastAsia="仿宋_GB2312" w:cs="仿宋_GB2312" w:hAnsiTheme="minorHAns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美术教师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仿宋_GB2312" w:eastAsia="仿宋_GB2312" w:cs="仿宋_GB2312" w:hAnsiTheme="minorHAns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（综合类）</w:t>
            </w:r>
          </w:p>
        </w:tc>
        <w:tc>
          <w:tcPr>
            <w:tcW w:w="481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仿宋_GB2312" w:eastAsia="仿宋_GB2312" w:cs="仿宋_GB2312" w:hAnsiTheme="minorHAns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美术师范专业、幼儿师范专业或美术类非师范专业，具有美术教学经验。</w:t>
            </w:r>
          </w:p>
        </w:tc>
        <w:tc>
          <w:tcPr>
            <w:tcW w:w="1515" w:type="dxa"/>
            <w:vMerge w:val="continue"/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8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225"/>
              <w:jc w:val="left"/>
            </w:pPr>
            <w:r>
              <w:rPr>
                <w:rFonts w:hint="default" w:ascii="仿宋_GB2312" w:eastAsia="仿宋_GB2312" w:cs="仿宋_GB2312" w:hAnsiTheme="minorHAns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9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225"/>
              <w:jc w:val="left"/>
            </w:pPr>
            <w:r>
              <w:rPr>
                <w:rFonts w:hint="default" w:ascii="仿宋_GB2312" w:eastAsia="仿宋_GB2312" w:cs="仿宋_GB2312" w:hAnsiTheme="minorHAns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舞蹈教师</w:t>
            </w:r>
          </w:p>
        </w:tc>
        <w:tc>
          <w:tcPr>
            <w:tcW w:w="481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仿宋_GB2312" w:eastAsia="仿宋_GB2312" w:cs="仿宋_GB2312" w:hAnsiTheme="minorHAns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舞蹈专业（擅长街舞、拉丁舞、中国舞、芭蕾舞等）或具有相关专业教学工作经验。</w:t>
            </w:r>
          </w:p>
        </w:tc>
        <w:tc>
          <w:tcPr>
            <w:tcW w:w="1515" w:type="dxa"/>
            <w:vMerge w:val="continue"/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8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225"/>
              <w:jc w:val="left"/>
            </w:pPr>
            <w:r>
              <w:rPr>
                <w:rFonts w:hint="default" w:ascii="仿宋_GB2312" w:eastAsia="仿宋_GB2312" w:cs="仿宋_GB2312" w:hAnsiTheme="minorHAns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9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225"/>
              <w:jc w:val="left"/>
            </w:pPr>
            <w:r>
              <w:rPr>
                <w:rFonts w:hint="default" w:ascii="仿宋_GB2312" w:eastAsia="仿宋_GB2312" w:cs="仿宋_GB2312" w:hAnsiTheme="minorHAns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器乐教师</w:t>
            </w:r>
          </w:p>
        </w:tc>
        <w:tc>
          <w:tcPr>
            <w:tcW w:w="481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仿宋_GB2312" w:eastAsia="仿宋_GB2312" w:cs="仿宋_GB2312" w:hAnsiTheme="minorHAns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器乐专业（主修钢琴、小提琴、大提琴、架子鼓、古筝、吉它、琵琶、萨克斯、二胡、扬琴、双排键等）。</w:t>
            </w:r>
          </w:p>
        </w:tc>
        <w:tc>
          <w:tcPr>
            <w:tcW w:w="1515" w:type="dxa"/>
            <w:vMerge w:val="continue"/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8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225"/>
              <w:jc w:val="left"/>
            </w:pPr>
            <w:r>
              <w:rPr>
                <w:rFonts w:hint="default" w:ascii="仿宋_GB2312" w:eastAsia="仿宋_GB2312" w:cs="仿宋_GB2312" w:hAnsiTheme="minorHAns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9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225"/>
              <w:jc w:val="left"/>
            </w:pPr>
            <w:r>
              <w:rPr>
                <w:rFonts w:hint="default" w:ascii="仿宋_GB2312" w:eastAsia="仿宋_GB2312" w:cs="仿宋_GB2312" w:hAnsiTheme="minorHAns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声乐教师</w:t>
            </w:r>
          </w:p>
        </w:tc>
        <w:tc>
          <w:tcPr>
            <w:tcW w:w="481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仿宋_GB2312" w:eastAsia="仿宋_GB2312" w:cs="仿宋_GB2312" w:hAnsiTheme="minorHAns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声乐专业，具有儿童声乐教学经验者优先。</w:t>
            </w:r>
          </w:p>
        </w:tc>
        <w:tc>
          <w:tcPr>
            <w:tcW w:w="1515" w:type="dxa"/>
            <w:vMerge w:val="continue"/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8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225"/>
              <w:jc w:val="left"/>
            </w:pPr>
            <w:r>
              <w:rPr>
                <w:rFonts w:hint="default" w:ascii="仿宋_GB2312" w:eastAsia="仿宋_GB2312" w:cs="仿宋_GB2312" w:hAnsiTheme="minorHAns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19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225"/>
              <w:jc w:val="left"/>
            </w:pPr>
            <w:r>
              <w:rPr>
                <w:rFonts w:hint="default" w:ascii="仿宋_GB2312" w:eastAsia="仿宋_GB2312" w:cs="仿宋_GB2312" w:hAnsiTheme="minorHAns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科学教师</w:t>
            </w:r>
          </w:p>
        </w:tc>
        <w:tc>
          <w:tcPr>
            <w:tcW w:w="481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仿宋_GB2312" w:eastAsia="仿宋_GB2312" w:cs="仿宋_GB2312" w:hAnsiTheme="minorHAns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物理、化学、生物专业，或具有幼儿科学类教学工作经验。</w:t>
            </w:r>
          </w:p>
        </w:tc>
        <w:tc>
          <w:tcPr>
            <w:tcW w:w="1515" w:type="dxa"/>
            <w:vMerge w:val="continue"/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8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225"/>
              <w:jc w:val="left"/>
            </w:pPr>
            <w:r>
              <w:rPr>
                <w:rFonts w:hint="default" w:ascii="仿宋_GB2312" w:eastAsia="仿宋_GB2312" w:cs="仿宋_GB2312" w:hAnsiTheme="minorHAns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19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225"/>
              <w:jc w:val="left"/>
            </w:pPr>
            <w:r>
              <w:rPr>
                <w:rFonts w:hint="default" w:ascii="仿宋_GB2312" w:eastAsia="仿宋_GB2312" w:cs="仿宋_GB2312" w:hAnsiTheme="minorHAns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创客教师</w:t>
            </w:r>
          </w:p>
        </w:tc>
        <w:tc>
          <w:tcPr>
            <w:tcW w:w="481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仿宋_GB2312" w:eastAsia="仿宋_GB2312" w:cs="仿宋_GB2312" w:hAnsiTheme="minorHAns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专业不限，具有乐高课程或创客课程或魔方课程等教学工作经验。</w:t>
            </w:r>
          </w:p>
        </w:tc>
        <w:tc>
          <w:tcPr>
            <w:tcW w:w="1515" w:type="dxa"/>
            <w:vMerge w:val="continue"/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8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225"/>
              <w:jc w:val="left"/>
            </w:pPr>
            <w:r>
              <w:rPr>
                <w:rFonts w:hint="default" w:ascii="仿宋_GB2312" w:eastAsia="仿宋_GB2312" w:cs="仿宋_GB2312" w:hAnsiTheme="minorHAns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19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仿宋_GB2312" w:eastAsia="仿宋_GB2312" w:cs="仿宋_GB2312" w:hAnsiTheme="minorHAns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阅读写作教师</w:t>
            </w:r>
          </w:p>
        </w:tc>
        <w:tc>
          <w:tcPr>
            <w:tcW w:w="481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仿宋_GB2312" w:eastAsia="仿宋_GB2312" w:cs="仿宋_GB2312" w:hAnsiTheme="minorHAns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汉语言文学或师范类相关专业，或具有阅读写作（语文）教学工作经验。</w:t>
            </w:r>
          </w:p>
        </w:tc>
        <w:tc>
          <w:tcPr>
            <w:tcW w:w="1515" w:type="dxa"/>
            <w:vMerge w:val="continue"/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8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19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思维训练教师</w:t>
            </w:r>
          </w:p>
        </w:tc>
        <w:tc>
          <w:tcPr>
            <w:tcW w:w="481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仿宋_GB2312" w:eastAsia="仿宋_GB2312" w:cs="仿宋_GB2312" w:hAnsiTheme="minorHAns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数学教育专业，具有思维训练（数学）教学工作经验，能指导中小学生数学竞赛并取得较好成绩者优先。</w:t>
            </w:r>
          </w:p>
        </w:tc>
        <w:tc>
          <w:tcPr>
            <w:tcW w:w="1515" w:type="dxa"/>
            <w:vMerge w:val="continue"/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8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19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225"/>
              <w:jc w:val="left"/>
            </w:pPr>
            <w:r>
              <w:rPr>
                <w:rFonts w:hint="default" w:ascii="仿宋_GB2312" w:eastAsia="仿宋_GB2312" w:cs="仿宋_GB2312" w:hAnsiTheme="minorHAns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幼儿教师</w:t>
            </w:r>
          </w:p>
        </w:tc>
        <w:tc>
          <w:tcPr>
            <w:tcW w:w="481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仿宋_GB2312" w:eastAsia="仿宋_GB2312" w:cs="仿宋_GB2312" w:hAnsiTheme="minorHAns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幼教师范类专业，有早教教学经验，有蒙氏教育资格证优先。</w:t>
            </w:r>
          </w:p>
        </w:tc>
        <w:tc>
          <w:tcPr>
            <w:tcW w:w="1515" w:type="dxa"/>
            <w:vMerge w:val="continue"/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8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19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少儿英语教师</w:t>
            </w:r>
          </w:p>
        </w:tc>
        <w:tc>
          <w:tcPr>
            <w:tcW w:w="481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仿宋_GB2312" w:eastAsia="仿宋_GB2312" w:cs="仿宋_GB2312" w:hAnsiTheme="minorHAns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英语专业或英语过六级或专业四级，有较好的英语口语沟通能力，有英语教学经验，并具备一定的活动策划能力。</w:t>
            </w:r>
          </w:p>
        </w:tc>
        <w:tc>
          <w:tcPr>
            <w:tcW w:w="1515" w:type="dxa"/>
            <w:vMerge w:val="continue"/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8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19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仿宋_GB2312" w:eastAsia="仿宋_GB2312" w:cs="仿宋_GB2312" w:hAnsiTheme="minorHAns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幼儿英语教师</w:t>
            </w:r>
          </w:p>
        </w:tc>
        <w:tc>
          <w:tcPr>
            <w:tcW w:w="481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仿宋_GB2312" w:eastAsia="仿宋_GB2312" w:cs="仿宋_GB2312" w:hAnsiTheme="minorHAns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英语专业，或英语过六级或专业四级，具有幼儿园教学经验，善于和幼儿沟通，有一定的歌唱表演能力，有洪恩英语教学经验者优先。</w:t>
            </w:r>
          </w:p>
        </w:tc>
        <w:tc>
          <w:tcPr>
            <w:tcW w:w="1515" w:type="dxa"/>
            <w:vMerge w:val="continue"/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8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19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225"/>
              <w:jc w:val="left"/>
            </w:pPr>
            <w:r>
              <w:rPr>
                <w:rFonts w:hint="default" w:ascii="仿宋_GB2312" w:eastAsia="仿宋_GB2312" w:cs="仿宋_GB2312" w:hAnsiTheme="minorHAns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体育教师</w:t>
            </w:r>
          </w:p>
        </w:tc>
        <w:tc>
          <w:tcPr>
            <w:tcW w:w="481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仿宋_GB2312" w:eastAsia="仿宋_GB2312" w:cs="仿宋_GB2312" w:hAnsiTheme="minorHAns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体育类专业，能从事中小学体育教学、健身课程教学，以及课外体育活动、课余运动训练和运动竞赛的组织、编排、裁判等工作，有运动专长者优先。</w:t>
            </w:r>
          </w:p>
        </w:tc>
        <w:tc>
          <w:tcPr>
            <w:tcW w:w="1515" w:type="dxa"/>
            <w:vMerge w:val="continue"/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8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19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225"/>
              <w:jc w:val="left"/>
            </w:pPr>
            <w:r>
              <w:rPr>
                <w:rFonts w:hint="default" w:ascii="仿宋_GB2312" w:eastAsia="仿宋_GB2312" w:cs="仿宋_GB2312" w:hAnsiTheme="minorHAns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棋类教师</w:t>
            </w:r>
          </w:p>
        </w:tc>
        <w:tc>
          <w:tcPr>
            <w:tcW w:w="481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仿宋_GB2312" w:eastAsia="仿宋_GB2312" w:cs="仿宋_GB2312" w:hAnsiTheme="minorHAns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专业不限，具有围棋、中国象棋、国际象棋教学工作经验。</w:t>
            </w:r>
          </w:p>
        </w:tc>
        <w:tc>
          <w:tcPr>
            <w:tcW w:w="1515" w:type="dxa"/>
            <w:vMerge w:val="continue"/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8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19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225"/>
              <w:jc w:val="left"/>
            </w:pPr>
            <w:r>
              <w:rPr>
                <w:rFonts w:hint="default" w:ascii="仿宋_GB2312" w:eastAsia="仿宋_GB2312" w:cs="仿宋_GB2312" w:hAnsiTheme="minorHAns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武术教练</w:t>
            </w:r>
          </w:p>
        </w:tc>
        <w:tc>
          <w:tcPr>
            <w:tcW w:w="481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仿宋_GB2312" w:eastAsia="仿宋_GB2312" w:cs="仿宋_GB2312" w:hAnsiTheme="minorHAns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体育类专业，具有太极、武术套路等相关教学工作经验。</w:t>
            </w:r>
          </w:p>
        </w:tc>
        <w:tc>
          <w:tcPr>
            <w:tcW w:w="1515" w:type="dxa"/>
            <w:vMerge w:val="continue"/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8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19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225"/>
              <w:jc w:val="left"/>
            </w:pPr>
            <w:r>
              <w:rPr>
                <w:rFonts w:hint="default" w:ascii="仿宋_GB2312" w:eastAsia="仿宋_GB2312" w:cs="仿宋_GB2312" w:hAnsiTheme="minorHAns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乒乓球教练</w:t>
            </w:r>
          </w:p>
        </w:tc>
        <w:tc>
          <w:tcPr>
            <w:tcW w:w="481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仿宋_GB2312" w:eastAsia="仿宋_GB2312" w:cs="仿宋_GB2312" w:hAnsiTheme="minorHAns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体育类专业，具有乒乓球相关教学工作经验。</w:t>
            </w:r>
          </w:p>
        </w:tc>
        <w:tc>
          <w:tcPr>
            <w:tcW w:w="1515" w:type="dxa"/>
            <w:vMerge w:val="continue"/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8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19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225"/>
              <w:jc w:val="left"/>
            </w:pPr>
            <w:r>
              <w:rPr>
                <w:rFonts w:hint="default" w:ascii="仿宋_GB2312" w:eastAsia="仿宋_GB2312" w:cs="仿宋_GB2312" w:hAnsiTheme="minorHAns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羽毛球教练</w:t>
            </w:r>
          </w:p>
        </w:tc>
        <w:tc>
          <w:tcPr>
            <w:tcW w:w="481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仿宋_GB2312" w:eastAsia="仿宋_GB2312" w:cs="仿宋_GB2312" w:hAnsiTheme="minorHAns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体育类专业，具有羽毛球相关教学工作经验。</w:t>
            </w:r>
          </w:p>
        </w:tc>
        <w:tc>
          <w:tcPr>
            <w:tcW w:w="1515" w:type="dxa"/>
            <w:vMerge w:val="continue"/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8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19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225"/>
              <w:jc w:val="left"/>
            </w:pPr>
            <w:r>
              <w:rPr>
                <w:rFonts w:hint="default" w:ascii="仿宋_GB2312" w:eastAsia="仿宋_GB2312" w:cs="仿宋_GB2312" w:hAnsiTheme="minorHAns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篮球教练</w:t>
            </w:r>
          </w:p>
        </w:tc>
        <w:tc>
          <w:tcPr>
            <w:tcW w:w="481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仿宋_GB2312" w:eastAsia="仿宋_GB2312" w:cs="仿宋_GB2312" w:hAnsiTheme="minorHAns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体育类专业，具有篮球相关教学工作经验。</w:t>
            </w:r>
          </w:p>
        </w:tc>
        <w:tc>
          <w:tcPr>
            <w:tcW w:w="1515" w:type="dxa"/>
            <w:vMerge w:val="continue"/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8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19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跆拳道教师</w:t>
            </w:r>
          </w:p>
        </w:tc>
        <w:tc>
          <w:tcPr>
            <w:tcW w:w="481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仿宋_GB2312" w:eastAsia="仿宋_GB2312" w:cs="仿宋_GB2312" w:hAnsiTheme="minorHAns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体育类专业，通过专业黑带，具有跆拳道教学工作经验。</w:t>
            </w:r>
          </w:p>
        </w:tc>
        <w:tc>
          <w:tcPr>
            <w:tcW w:w="1515" w:type="dxa"/>
            <w:vMerge w:val="continue"/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8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19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225"/>
              <w:jc w:val="left"/>
            </w:pPr>
            <w:r>
              <w:rPr>
                <w:rFonts w:hint="default" w:ascii="仿宋_GB2312" w:eastAsia="仿宋_GB2312" w:cs="仿宋_GB2312" w:hAnsiTheme="minorHAns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园艺教师</w:t>
            </w:r>
          </w:p>
        </w:tc>
        <w:tc>
          <w:tcPr>
            <w:tcW w:w="481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仿宋_GB2312" w:eastAsia="仿宋_GB2312" w:cs="仿宋_GB2312" w:hAnsiTheme="minorHAns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园艺专业，或具有植物种植、插花等相关教学工作经验。</w:t>
            </w:r>
          </w:p>
        </w:tc>
        <w:tc>
          <w:tcPr>
            <w:tcW w:w="1515" w:type="dxa"/>
            <w:vMerge w:val="continue"/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8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19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225"/>
              <w:jc w:val="left"/>
            </w:pPr>
            <w:r>
              <w:rPr>
                <w:rFonts w:hint="default" w:ascii="仿宋_GB2312" w:eastAsia="仿宋_GB2312" w:cs="仿宋_GB2312" w:hAnsiTheme="minorHAns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烹饪教师</w:t>
            </w:r>
          </w:p>
        </w:tc>
        <w:tc>
          <w:tcPr>
            <w:tcW w:w="481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仿宋_GB2312" w:eastAsia="仿宋_GB2312" w:cs="仿宋_GB2312" w:hAnsiTheme="minorHAns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专业不限，具有西点、中点等制作教学工作经验。</w:t>
            </w:r>
          </w:p>
        </w:tc>
        <w:tc>
          <w:tcPr>
            <w:tcW w:w="1515" w:type="dxa"/>
            <w:vMerge w:val="continue"/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8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23</w:t>
            </w:r>
          </w:p>
        </w:tc>
        <w:tc>
          <w:tcPr>
            <w:tcW w:w="19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225"/>
              <w:jc w:val="left"/>
            </w:pPr>
            <w:r>
              <w:rPr>
                <w:rFonts w:hint="default" w:ascii="仿宋_GB2312" w:eastAsia="仿宋_GB2312" w:cs="仿宋_GB2312" w:hAnsiTheme="minorHAns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手工教师</w:t>
            </w:r>
          </w:p>
        </w:tc>
        <w:tc>
          <w:tcPr>
            <w:tcW w:w="481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仿宋_GB2312" w:eastAsia="仿宋_GB2312" w:cs="仿宋_GB2312" w:hAnsiTheme="minorHAns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专业不限，具有剪纸、米塑、陶泥等手工类相关教学工作经验。</w:t>
            </w:r>
          </w:p>
        </w:tc>
        <w:tc>
          <w:tcPr>
            <w:tcW w:w="1515" w:type="dxa"/>
            <w:vMerge w:val="continue"/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85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eastAsia="仿宋_GB2312" w:cs="仿宋_GB2312" w:hAnsiTheme="minorHAns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198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225"/>
              <w:jc w:val="left"/>
            </w:pPr>
            <w:r>
              <w:rPr>
                <w:rFonts w:hint="default" w:ascii="仿宋_GB2312" w:eastAsia="仿宋_GB2312" w:cs="仿宋_GB2312" w:hAnsiTheme="minorHAns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语言教师</w:t>
            </w:r>
          </w:p>
        </w:tc>
        <w:tc>
          <w:tcPr>
            <w:tcW w:w="481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仿宋_GB2312" w:eastAsia="仿宋_GB2312" w:cs="仿宋_GB2312" w:hAnsiTheme="minorHAnsi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舞台表演、影视表演或播音、主持专业；熟悉少儿心理学，能规范学员语言，培养少儿口头表达能力、语言概括能力及即兴应变能力，并使学生了解、掌握基础的舞台表演知识；有语言类相关教学工作经验者优先。</w:t>
            </w:r>
          </w:p>
        </w:tc>
        <w:tc>
          <w:tcPr>
            <w:tcW w:w="1515" w:type="dxa"/>
            <w:vMerge w:val="continue"/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</w:tbl>
    <w:p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4976F36"/>
    <w:rsid w:val="44976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2021-04-30T03:25:00Z</dcterms:created>
  <dc:creator>Administrator</dc:creator>
  <cp:lastModifiedBy>Administrator</cp:lastModifiedBy>
  <dcterms:modified xsi:type="dcterms:W3CDTF">2021-04-30T03:27:27Z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