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pPr>
    </w:p>
    <w:tbl>
      <w:tblPr>
        <w:tblW w:w="9180" w:type="dxa"/>
        <w:tblInd w:w="0" w:type="dxa"/>
        <w:shd w:val="clear" w:color="auto" w:fill="FFFFFF"/>
        <w:tblLayout w:type="autofit"/>
        <w:tblCellMar>
          <w:top w:w="0" w:type="dxa"/>
          <w:left w:w="0" w:type="dxa"/>
          <w:bottom w:w="0" w:type="dxa"/>
          <w:right w:w="0" w:type="dxa"/>
        </w:tblCellMar>
      </w:tblPr>
      <w:tblGrid>
        <w:gridCol w:w="1515"/>
        <w:gridCol w:w="1320"/>
        <w:gridCol w:w="4185"/>
        <w:gridCol w:w="2160"/>
      </w:tblGrid>
      <w:tr>
        <w:tblPrEx>
          <w:shd w:val="clear" w:color="auto" w:fill="FFFFFF"/>
          <w:tblCellMar>
            <w:top w:w="0" w:type="dxa"/>
            <w:left w:w="0" w:type="dxa"/>
            <w:bottom w:w="0" w:type="dxa"/>
            <w:right w:w="0" w:type="dxa"/>
          </w:tblCellMar>
        </w:tblPrEx>
        <w:tc>
          <w:tcPr>
            <w:tcW w:w="9180"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宋体" w:hAnsi="宋体" w:eastAsia="宋体" w:cs="宋体"/>
                <w:b/>
                <w:bCs/>
                <w:i w:val="0"/>
                <w:iCs w:val="0"/>
                <w:caps w:val="0"/>
                <w:color w:val="000000"/>
                <w:spacing w:val="0"/>
                <w:kern w:val="0"/>
                <w:sz w:val="27"/>
                <w:szCs w:val="27"/>
                <w:bdr w:val="none" w:color="auto" w:sz="0" w:space="0"/>
                <w:lang w:val="en-US" w:eastAsia="zh-CN" w:bidi="ar"/>
              </w:rPr>
              <w:t>2020年“自贡知名高校行”活动面向全国引进高层次及急需紧缺人才自流井区部分岗位拟聘人员（第一批）</w:t>
            </w:r>
          </w:p>
        </w:tc>
      </w:tr>
      <w:tr>
        <w:tblPrEx>
          <w:tblCellMar>
            <w:top w:w="0" w:type="dxa"/>
            <w:left w:w="0" w:type="dxa"/>
            <w:bottom w:w="0" w:type="dxa"/>
            <w:right w:w="0" w:type="dxa"/>
          </w:tblCellMar>
        </w:tblPrEx>
        <w:tc>
          <w:tcPr>
            <w:tcW w:w="151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宋体" w:hAnsi="宋体" w:eastAsia="宋体" w:cs="宋体"/>
                <w:b/>
                <w:bCs/>
                <w:i w:val="0"/>
                <w:iCs w:val="0"/>
                <w:caps w:val="0"/>
                <w:color w:val="000000"/>
                <w:spacing w:val="0"/>
                <w:kern w:val="0"/>
                <w:sz w:val="27"/>
                <w:szCs w:val="27"/>
                <w:bdr w:val="none" w:color="auto" w:sz="0" w:space="0"/>
                <w:lang w:val="en-US" w:eastAsia="zh-CN" w:bidi="ar"/>
              </w:rPr>
              <w:t>姓名</w:t>
            </w:r>
          </w:p>
        </w:tc>
        <w:tc>
          <w:tcPr>
            <w:tcW w:w="13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宋体" w:hAnsi="宋体" w:eastAsia="宋体" w:cs="宋体"/>
                <w:b/>
                <w:bCs/>
                <w:i w:val="0"/>
                <w:iCs w:val="0"/>
                <w:caps w:val="0"/>
                <w:color w:val="000000"/>
                <w:spacing w:val="0"/>
                <w:kern w:val="0"/>
                <w:sz w:val="27"/>
                <w:szCs w:val="27"/>
                <w:bdr w:val="none" w:color="auto" w:sz="0" w:space="0"/>
                <w:lang w:val="en-US" w:eastAsia="zh-CN" w:bidi="ar"/>
              </w:rPr>
              <w:t>性别</w:t>
            </w:r>
          </w:p>
        </w:tc>
        <w:tc>
          <w:tcPr>
            <w:tcW w:w="418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宋体" w:hAnsi="宋体" w:eastAsia="宋体" w:cs="宋体"/>
                <w:b/>
                <w:bCs/>
                <w:i w:val="0"/>
                <w:iCs w:val="0"/>
                <w:caps w:val="0"/>
                <w:color w:val="000000"/>
                <w:spacing w:val="0"/>
                <w:kern w:val="0"/>
                <w:sz w:val="27"/>
                <w:szCs w:val="27"/>
                <w:bdr w:val="none" w:color="auto" w:sz="0" w:space="0"/>
                <w:lang w:val="en-US" w:eastAsia="zh-CN" w:bidi="ar"/>
              </w:rPr>
              <w:t>拟聘单位</w:t>
            </w:r>
          </w:p>
        </w:tc>
        <w:tc>
          <w:tcPr>
            <w:tcW w:w="216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宋体" w:hAnsi="宋体" w:eastAsia="宋体" w:cs="宋体"/>
                <w:b/>
                <w:bCs/>
                <w:i w:val="0"/>
                <w:iCs w:val="0"/>
                <w:caps w:val="0"/>
                <w:color w:val="000000"/>
                <w:spacing w:val="0"/>
                <w:kern w:val="0"/>
                <w:sz w:val="27"/>
                <w:szCs w:val="27"/>
                <w:bdr w:val="none" w:color="auto" w:sz="0" w:space="0"/>
                <w:lang w:val="en-US" w:eastAsia="zh-CN" w:bidi="ar"/>
              </w:rPr>
              <w:t>拟聘岗位</w:t>
            </w:r>
          </w:p>
        </w:tc>
      </w:tr>
      <w:tr>
        <w:tblPrEx>
          <w:tblCellMar>
            <w:top w:w="0" w:type="dxa"/>
            <w:left w:w="0" w:type="dxa"/>
            <w:bottom w:w="0" w:type="dxa"/>
            <w:right w:w="0" w:type="dxa"/>
          </w:tblCellMar>
        </w:tblPrEx>
        <w:tc>
          <w:tcPr>
            <w:tcW w:w="151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宋体" w:hAnsi="宋体" w:eastAsia="宋体" w:cs="宋体"/>
                <w:i w:val="0"/>
                <w:iCs w:val="0"/>
                <w:caps w:val="0"/>
                <w:color w:val="000000"/>
                <w:spacing w:val="0"/>
                <w:kern w:val="0"/>
                <w:sz w:val="27"/>
                <w:szCs w:val="27"/>
                <w:bdr w:val="none" w:color="auto" w:sz="0" w:space="0"/>
                <w:lang w:val="en-US" w:eastAsia="zh-CN" w:bidi="ar"/>
              </w:rPr>
              <w:t>万丽佳</w:t>
            </w:r>
          </w:p>
        </w:tc>
        <w:tc>
          <w:tcPr>
            <w:tcW w:w="13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宋体" w:hAnsi="宋体" w:eastAsia="宋体" w:cs="宋体"/>
                <w:i w:val="0"/>
                <w:iCs w:val="0"/>
                <w:caps w:val="0"/>
                <w:color w:val="000000"/>
                <w:spacing w:val="0"/>
                <w:kern w:val="0"/>
                <w:sz w:val="27"/>
                <w:szCs w:val="27"/>
                <w:bdr w:val="none" w:color="auto" w:sz="0" w:space="0"/>
                <w:lang w:val="en-US" w:eastAsia="zh-CN" w:bidi="ar"/>
              </w:rPr>
              <w:t>女</w:t>
            </w:r>
          </w:p>
        </w:tc>
        <w:tc>
          <w:tcPr>
            <w:tcW w:w="418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宋体" w:hAnsi="宋体" w:eastAsia="宋体" w:cs="宋体"/>
                <w:i w:val="0"/>
                <w:iCs w:val="0"/>
                <w:caps w:val="0"/>
                <w:color w:val="000000"/>
                <w:spacing w:val="0"/>
                <w:kern w:val="0"/>
                <w:sz w:val="27"/>
                <w:szCs w:val="27"/>
                <w:bdr w:val="none" w:color="auto" w:sz="0" w:space="0"/>
                <w:lang w:val="en-US" w:eastAsia="zh-CN" w:bidi="ar"/>
              </w:rPr>
              <w:t>自贡市自流井区河库管理中心</w:t>
            </w:r>
          </w:p>
        </w:tc>
        <w:tc>
          <w:tcPr>
            <w:tcW w:w="0" w:type="auto"/>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宋体" w:hAnsi="宋体" w:eastAsia="宋体" w:cs="宋体"/>
                <w:i w:val="0"/>
                <w:iCs w:val="0"/>
                <w:caps w:val="0"/>
                <w:color w:val="000000"/>
                <w:spacing w:val="0"/>
                <w:kern w:val="0"/>
                <w:sz w:val="27"/>
                <w:szCs w:val="27"/>
                <w:bdr w:val="none" w:color="auto" w:sz="0" w:space="0"/>
                <w:lang w:val="en-US" w:eastAsia="zh-CN" w:bidi="ar"/>
              </w:rPr>
              <w:t>专业技术岗</w:t>
            </w:r>
          </w:p>
        </w:tc>
      </w:tr>
    </w:tbl>
    <w:p>
      <w:bookmarkStart w:id="0" w:name="_GoBack"/>
      <w:bookmarkEnd w:id="0"/>
    </w:p>
    <w:sectPr>
      <w:pgSz w:w="11905" w:h="16838"/>
      <w:pgMar w:top="1440" w:right="1803" w:bottom="1440" w:left="1803"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_GBK">
    <w:altName w:val="Arial Unicode MS"/>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方正仿宋简体">
    <w:panose1 w:val="02010601030101010101"/>
    <w:charset w:val="86"/>
    <w:family w:val="script"/>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寰蒋闆呴粦">
    <w:altName w:val="GENISO"/>
    <w:panose1 w:val="00000000000000000000"/>
    <w:charset w:val="00"/>
    <w:family w:val="auto"/>
    <w:pitch w:val="default"/>
    <w:sig w:usb0="00000000" w:usb1="00000000" w:usb2="00000000" w:usb3="00000000" w:csb0="00000000" w:csb1="00000000"/>
  </w:font>
  <w:font w:name="GENISO">
    <w:panose1 w:val="02000400000000000000"/>
    <w:charset w:val="00"/>
    <w:family w:val="auto"/>
    <w:pitch w:val="default"/>
    <w:sig w:usb0="00000003" w:usb1="00000000" w:usb2="00000040" w:usb3="00000000" w:csb0="000001FF" w:csb1="00000000"/>
  </w:font>
  <w:font w:name="times">
    <w:altName w:val="GENISO"/>
    <w:panose1 w:val="00000000000000000000"/>
    <w:charset w:val="00"/>
    <w:family w:val="auto"/>
    <w:pitch w:val="default"/>
    <w:sig w:usb0="00000000" w:usb1="00000000" w:usb2="00000000" w:usb3="00000000" w:csb0="00000000" w:csb1="00000000"/>
  </w:font>
  <w:font w:name="Lucida Sans Unicode">
    <w:panose1 w:val="020B0602030504020204"/>
    <w:charset w:val="00"/>
    <w:family w:val="auto"/>
    <w:pitch w:val="default"/>
    <w:sig w:usb0="80001AFF" w:usb1="0000396B" w:usb2="00000000" w:usb3="00000000" w:csb0="200000BF" w:csb1="D7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C72FE0"/>
    <w:rsid w:val="03365CF5"/>
    <w:rsid w:val="05D7182C"/>
    <w:rsid w:val="0F7069B5"/>
    <w:rsid w:val="11C72FE0"/>
    <w:rsid w:val="150C5187"/>
    <w:rsid w:val="1EB20F96"/>
    <w:rsid w:val="248D2FCD"/>
    <w:rsid w:val="27B91652"/>
    <w:rsid w:val="2C433650"/>
    <w:rsid w:val="32791D11"/>
    <w:rsid w:val="33A838FE"/>
    <w:rsid w:val="45CF65A8"/>
    <w:rsid w:val="4BA24722"/>
    <w:rsid w:val="5B543C13"/>
    <w:rsid w:val="5DF22AE9"/>
    <w:rsid w:val="606A1DCE"/>
    <w:rsid w:val="649C124A"/>
    <w:rsid w:val="689D480D"/>
    <w:rsid w:val="6A8A6A67"/>
    <w:rsid w:val="6DE01DCC"/>
    <w:rsid w:val="6FF17CDB"/>
    <w:rsid w:val="703F5F4F"/>
    <w:rsid w:val="707715B6"/>
    <w:rsid w:val="738C1A99"/>
    <w:rsid w:val="77485BF0"/>
    <w:rsid w:val="7ACB2EC6"/>
    <w:rsid w:val="7BCE5B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230</TotalTime>
  <ScaleCrop>false</ScaleCrop>
  <LinksUpToDate>false</LinksUpToDate>
  <CharactersWithSpaces>0</CharactersWithSpaces>
  <Application>WPS Office_11.1.0.9991_F1E327BC-269C-435d-A152-05C5408002CA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2021-03-17T01:45:00Z</dcterms:created>
  <dc:creator>Yan</dc:creator>
  <cp:lastModifiedBy>Yan</cp:lastModifiedBy>
  <dcterms:modified xsi:type="dcterms:W3CDTF">2021-03-17T09:41:14Z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2052-11.1.0.9991</vt:lpwstr>
  </property>
</Properties>
</file>