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  <w:rPr>
          <w:rFonts w:hint="eastAsia" w:ascii="微软雅黑" w:hAnsi="微软雅黑" w:eastAsia="微软雅黑" w:cs="微软雅黑"/>
          <w:color w:val="0E60BD"/>
          <w:sz w:val="25"/>
          <w:szCs w:val="25"/>
        </w:rPr>
      </w:pPr>
      <w:r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  <w:t>池州市建筑活动综合技术服务中心招聘递补人员体检结果公告</w:t>
      </w:r>
    </w:p>
    <w:tbl>
      <w:tblPr>
        <w:tblW w:w="5000" w:type="pct"/>
        <w:jc w:val="center"/>
        <w:tblBorders>
          <w:top w:val="outset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1419"/>
        <w:gridCol w:w="1738"/>
        <w:gridCol w:w="2654"/>
        <w:gridCol w:w="1464"/>
        <w:gridCol w:w="1099"/>
      </w:tblGrid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序号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面试通知书编号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体检结果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备注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2002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200211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5F6435"/>
    <w:rsid w:val="565F64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5">
    <w:name w:val="Hyperlink"/>
    <w:basedOn w:val="3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2021-01-12T11:41:00Z</dcterms:created>
  <dc:creator>WPS_1609033458</dc:creator>
  <cp:lastModifiedBy>WPS_1609033458</cp:lastModifiedBy>
  <dcterms:modified xsi:type="dcterms:W3CDTF">2021-01-12T11:42:01Z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