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Theme="majorEastAsia" w:hAnsiTheme="majorEastAsia" w:eastAsiaTheme="majorEastAsia" w:cstheme="majorEastAsia"/>
          <w:sz w:val="44"/>
          <w:szCs w:val="44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44"/>
          <w:szCs w:val="44"/>
        </w:rPr>
        <w:t>西藏桑日县人民法院、人民检察院</w:t>
      </w:r>
    </w:p>
    <w:tbl>
      <w:tblPr>
        <w:tblStyle w:val="5"/>
        <w:tblpPr w:leftFromText="180" w:rightFromText="180" w:vertAnchor="text" w:horzAnchor="page" w:tblpXSpec="center" w:tblpY="94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830"/>
        <w:gridCol w:w="870"/>
        <w:gridCol w:w="1125"/>
        <w:gridCol w:w="1450"/>
        <w:gridCol w:w="2092"/>
        <w:gridCol w:w="258"/>
        <w:gridCol w:w="962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5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17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性别</w:t>
            </w:r>
          </w:p>
        </w:tc>
        <w:tc>
          <w:tcPr>
            <w:tcW w:w="145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3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</w:t>
            </w:r>
          </w:p>
        </w:tc>
        <w:tc>
          <w:tcPr>
            <w:tcW w:w="96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53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5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民族</w:t>
            </w:r>
          </w:p>
        </w:tc>
        <w:tc>
          <w:tcPr>
            <w:tcW w:w="17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籍贯</w:t>
            </w:r>
          </w:p>
        </w:tc>
        <w:tc>
          <w:tcPr>
            <w:tcW w:w="145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3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政治面貌</w:t>
            </w:r>
          </w:p>
        </w:tc>
        <w:tc>
          <w:tcPr>
            <w:tcW w:w="96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53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5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学历</w:t>
            </w:r>
            <w:r>
              <w:rPr>
                <w:rFonts w:hint="eastAsia" w:ascii="仿宋" w:hAnsi="仿宋" w:eastAsia="仿宋" w:cs="仿宋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szCs w:val="21"/>
              </w:rPr>
              <w:t>学位</w:t>
            </w:r>
          </w:p>
        </w:tc>
        <w:tc>
          <w:tcPr>
            <w:tcW w:w="17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5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毕业院校及专业</w:t>
            </w:r>
          </w:p>
        </w:tc>
        <w:tc>
          <w:tcPr>
            <w:tcW w:w="3312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53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5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号码</w:t>
            </w:r>
          </w:p>
        </w:tc>
        <w:tc>
          <w:tcPr>
            <w:tcW w:w="282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健康状况</w:t>
            </w:r>
          </w:p>
        </w:tc>
        <w:tc>
          <w:tcPr>
            <w:tcW w:w="23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6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状况</w:t>
            </w:r>
          </w:p>
        </w:tc>
        <w:tc>
          <w:tcPr>
            <w:tcW w:w="15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5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方式</w:t>
            </w:r>
          </w:p>
        </w:tc>
        <w:tc>
          <w:tcPr>
            <w:tcW w:w="282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5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家庭住址</w:t>
            </w:r>
          </w:p>
        </w:tc>
        <w:tc>
          <w:tcPr>
            <w:tcW w:w="485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5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报名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岗位</w:t>
            </w:r>
          </w:p>
        </w:tc>
        <w:tc>
          <w:tcPr>
            <w:tcW w:w="9125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  <w:jc w:val="center"/>
        </w:trPr>
        <w:tc>
          <w:tcPr>
            <w:tcW w:w="10283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主要学历经历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起止时间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学校名称</w:t>
            </w:r>
          </w:p>
        </w:tc>
        <w:tc>
          <w:tcPr>
            <w:tcW w:w="20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专业</w:t>
            </w:r>
          </w:p>
        </w:tc>
        <w:tc>
          <w:tcPr>
            <w:tcW w:w="27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学习形式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（全日制、非全日制）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7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7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7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283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工作（社会实践）经历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起止时间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单位名称</w:t>
            </w:r>
          </w:p>
        </w:tc>
        <w:tc>
          <w:tcPr>
            <w:tcW w:w="20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部门</w:t>
            </w:r>
          </w:p>
        </w:tc>
        <w:tc>
          <w:tcPr>
            <w:tcW w:w="27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岗位或职务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7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7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7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0283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家庭主要成员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称谓</w:t>
            </w: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20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工作单位</w:t>
            </w:r>
          </w:p>
        </w:tc>
        <w:tc>
          <w:tcPr>
            <w:tcW w:w="27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岗位或职务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7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7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98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344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0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7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</w:tbl>
    <w:p>
      <w:pPr>
        <w:ind w:firstLine="88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聘用制工作人员招聘报名表</w:t>
      </w:r>
    </w:p>
    <w:sectPr>
      <w:headerReference r:id="rId3" w:type="default"/>
      <w:pgSz w:w="11906" w:h="16838"/>
      <w:pgMar w:top="680" w:right="720" w:bottom="68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附件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58E"/>
    <w:rsid w:val="00607FB5"/>
    <w:rsid w:val="00672207"/>
    <w:rsid w:val="0076358E"/>
    <w:rsid w:val="06F73F96"/>
    <w:rsid w:val="1BFA286D"/>
    <w:rsid w:val="1D964536"/>
    <w:rsid w:val="20C83B8F"/>
    <w:rsid w:val="29C93BB6"/>
    <w:rsid w:val="2B0A2DD1"/>
    <w:rsid w:val="304F4E07"/>
    <w:rsid w:val="3BEA2B65"/>
    <w:rsid w:val="45EF5ED0"/>
    <w:rsid w:val="50F959B9"/>
    <w:rsid w:val="5F2F62F8"/>
    <w:rsid w:val="7984363B"/>
    <w:rsid w:val="7C9D78D9"/>
    <w:rsid w:val="7EC80681"/>
    <w:rsid w:val="7F6669A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39</Words>
  <Characters>227</Characters>
  <Lines>1</Lines>
  <Paragraphs>1</Paragraphs>
  <TotalTime>1</TotalTime>
  <ScaleCrop>false</ScaleCrop>
  <LinksUpToDate>false</LinksUpToDate>
  <CharactersWithSpaces>265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2020-04-17T10:34:00Z</dcterms:created>
  <dc:creator>Administrator</dc:creator>
  <cp:lastModifiedBy>ぺ灬cc果冻ル</cp:lastModifiedBy>
  <dcterms:modified xsi:type="dcterms:W3CDTF">2020-09-09T01:53:54Z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